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EE" w:rsidRPr="00DD5AE0" w:rsidRDefault="00E911EE" w:rsidP="00E911EE">
      <w:pPr>
        <w:shd w:val="clear" w:color="auto" w:fill="FFFFFF"/>
        <w:spacing w:after="300" w:line="240" w:lineRule="auto"/>
        <w:rPr>
          <w:rFonts w:ascii="Arial" w:eastAsia="Times New Roman" w:hAnsi="Arial" w:cs="Arial"/>
          <w:b/>
          <w:color w:val="707070"/>
          <w:sz w:val="24"/>
          <w:szCs w:val="24"/>
          <w:u w:val="single"/>
          <w:lang w:eastAsia="en-IE"/>
        </w:rPr>
      </w:pPr>
      <w:bookmarkStart w:id="0" w:name="_GoBack"/>
      <w:bookmarkEnd w:id="0"/>
      <w:r w:rsidRPr="00DD5AE0">
        <w:rPr>
          <w:rFonts w:ascii="Arial" w:eastAsia="Times New Roman" w:hAnsi="Arial" w:cs="Arial"/>
          <w:b/>
          <w:color w:val="707070"/>
          <w:sz w:val="24"/>
          <w:szCs w:val="24"/>
          <w:u w:val="single"/>
          <w:lang w:eastAsia="en-IE"/>
        </w:rPr>
        <w:t>Mondays Handshake puzzle:</w:t>
      </w:r>
    </w:p>
    <w:p w:rsidR="00E911EE" w:rsidRPr="00DD5AE0" w:rsidRDefault="00E911EE" w:rsidP="00E911EE">
      <w:pPr>
        <w:shd w:val="clear" w:color="auto" w:fill="FFFFFF"/>
        <w:spacing w:after="300" w:line="240" w:lineRule="auto"/>
        <w:rPr>
          <w:rFonts w:ascii="Arial" w:eastAsia="Times New Roman" w:hAnsi="Arial" w:cs="Arial"/>
          <w:b/>
          <w:color w:val="707070"/>
          <w:sz w:val="24"/>
          <w:szCs w:val="24"/>
          <w:lang w:eastAsia="en-IE"/>
        </w:rPr>
      </w:pPr>
      <w:r w:rsidRPr="00DD5AE0">
        <w:rPr>
          <w:rFonts w:ascii="Arial" w:eastAsia="Times New Roman" w:hAnsi="Arial" w:cs="Arial"/>
          <w:b/>
          <w:color w:val="707070"/>
          <w:sz w:val="24"/>
          <w:szCs w:val="24"/>
          <w:lang w:eastAsia="en-IE"/>
        </w:rPr>
        <w:t>Answer: 6</w:t>
      </w:r>
    </w:p>
    <w:p w:rsidR="00E911EE" w:rsidRPr="00E911EE" w:rsidRDefault="00E911EE" w:rsidP="00E911EE">
      <w:pPr>
        <w:shd w:val="clear" w:color="auto" w:fill="FFFFFF"/>
        <w:spacing w:after="300" w:line="240" w:lineRule="auto"/>
        <w:rPr>
          <w:rFonts w:ascii="Arial" w:eastAsia="Times New Roman" w:hAnsi="Arial" w:cs="Arial"/>
          <w:color w:val="707070"/>
          <w:sz w:val="24"/>
          <w:szCs w:val="24"/>
          <w:lang w:eastAsia="en-IE"/>
        </w:rPr>
      </w:pPr>
      <w:r w:rsidRPr="00E911EE">
        <w:rPr>
          <w:rFonts w:ascii="Arial" w:eastAsia="Times New Roman" w:hAnsi="Arial" w:cs="Arial"/>
          <w:color w:val="707070"/>
          <w:sz w:val="24"/>
          <w:szCs w:val="24"/>
          <w:lang w:eastAsia="en-IE"/>
        </w:rPr>
        <w:t>Displaying this puzzle in a square format allows for a visual solution and also an introduction to graph theory. This is the study of graphs where a graph is used to demonstrate relations between objects. In this case we are demonstrating the relations between four people.</w:t>
      </w:r>
    </w:p>
    <w:p w:rsidR="00E911EE" w:rsidRPr="00E911EE" w:rsidRDefault="00E911EE" w:rsidP="00E911EE">
      <w:pPr>
        <w:shd w:val="clear" w:color="auto" w:fill="FFFFFF"/>
        <w:spacing w:after="300" w:line="240" w:lineRule="auto"/>
        <w:rPr>
          <w:rFonts w:ascii="Arial" w:eastAsia="Times New Roman" w:hAnsi="Arial" w:cs="Arial"/>
          <w:color w:val="707070"/>
          <w:sz w:val="24"/>
          <w:szCs w:val="24"/>
          <w:lang w:eastAsia="en-IE"/>
        </w:rPr>
      </w:pPr>
      <w:r w:rsidRPr="00E911EE">
        <w:rPr>
          <w:rFonts w:ascii="Arial" w:eastAsia="Times New Roman" w:hAnsi="Arial" w:cs="Arial"/>
          <w:noProof/>
          <w:color w:val="707070"/>
          <w:sz w:val="24"/>
          <w:szCs w:val="24"/>
          <w:lang w:eastAsia="ja-JP"/>
        </w:rPr>
        <w:drawing>
          <wp:inline distT="0" distB="0" distL="0" distR="0">
            <wp:extent cx="1381125" cy="1524000"/>
            <wp:effectExtent l="0" t="0" r="9525" b="0"/>
            <wp:docPr id="2" name="Picture 2" descr="http://www.mathsweek.ie/2017/puzzles/Handshakepuzz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sweek.ie/2017/puzzles/Handshakepuzzl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524000"/>
                    </a:xfrm>
                    <a:prstGeom prst="rect">
                      <a:avLst/>
                    </a:prstGeom>
                    <a:noFill/>
                    <a:ln>
                      <a:noFill/>
                    </a:ln>
                  </pic:spPr>
                </pic:pic>
              </a:graphicData>
            </a:graphic>
          </wp:inline>
        </w:drawing>
      </w:r>
    </w:p>
    <w:p w:rsidR="00E911EE" w:rsidRPr="00E911EE" w:rsidRDefault="00E911EE" w:rsidP="00E911EE">
      <w:pPr>
        <w:shd w:val="clear" w:color="auto" w:fill="FFFFFF"/>
        <w:spacing w:after="300" w:line="240" w:lineRule="auto"/>
        <w:rPr>
          <w:rFonts w:ascii="Arial" w:eastAsia="Times New Roman" w:hAnsi="Arial" w:cs="Arial"/>
          <w:color w:val="707070"/>
          <w:sz w:val="24"/>
          <w:szCs w:val="24"/>
          <w:lang w:eastAsia="en-IE"/>
        </w:rPr>
      </w:pPr>
      <w:r w:rsidRPr="00E911EE">
        <w:rPr>
          <w:rFonts w:ascii="Arial" w:eastAsia="Times New Roman" w:hAnsi="Arial" w:cs="Arial"/>
          <w:color w:val="707070"/>
          <w:sz w:val="24"/>
          <w:szCs w:val="24"/>
          <w:lang w:eastAsia="en-IE"/>
        </w:rPr>
        <w:t>We can see that Amy (in the red jumper) will have a total of </w:t>
      </w:r>
      <w:r w:rsidRPr="00E911EE">
        <w:rPr>
          <w:rFonts w:ascii="Arial" w:eastAsia="Times New Roman" w:hAnsi="Arial" w:cs="Arial"/>
          <w:b/>
          <w:bCs/>
          <w:color w:val="707070"/>
          <w:sz w:val="24"/>
          <w:szCs w:val="24"/>
          <w:lang w:eastAsia="en-IE"/>
        </w:rPr>
        <w:t>3</w:t>
      </w:r>
      <w:r w:rsidRPr="00E911EE">
        <w:rPr>
          <w:rFonts w:ascii="Arial" w:eastAsia="Times New Roman" w:hAnsi="Arial" w:cs="Arial"/>
          <w:color w:val="707070"/>
          <w:sz w:val="24"/>
          <w:szCs w:val="24"/>
          <w:lang w:eastAsia="en-IE"/>
        </w:rPr>
        <w:t> handshakes: one with Liam, one with Samira and one with Luke.</w:t>
      </w:r>
    </w:p>
    <w:p w:rsidR="00E911EE" w:rsidRPr="00E911EE" w:rsidRDefault="00E911EE" w:rsidP="00E911EE">
      <w:pPr>
        <w:shd w:val="clear" w:color="auto" w:fill="FFFFFF"/>
        <w:spacing w:after="300" w:line="240" w:lineRule="auto"/>
        <w:rPr>
          <w:rFonts w:ascii="Arial" w:eastAsia="Times New Roman" w:hAnsi="Arial" w:cs="Arial"/>
          <w:color w:val="707070"/>
          <w:sz w:val="24"/>
          <w:szCs w:val="24"/>
          <w:lang w:eastAsia="en-IE"/>
        </w:rPr>
      </w:pPr>
      <w:r w:rsidRPr="00E911EE">
        <w:rPr>
          <w:rFonts w:ascii="Arial" w:eastAsia="Times New Roman" w:hAnsi="Arial" w:cs="Arial"/>
          <w:color w:val="707070"/>
          <w:sz w:val="24"/>
          <w:szCs w:val="24"/>
          <w:lang w:eastAsia="en-IE"/>
        </w:rPr>
        <w:t>Liam has already shaken hands with Amy so he will have </w:t>
      </w:r>
      <w:r w:rsidRPr="00E911EE">
        <w:rPr>
          <w:rFonts w:ascii="Arial" w:eastAsia="Times New Roman" w:hAnsi="Arial" w:cs="Arial"/>
          <w:b/>
          <w:bCs/>
          <w:color w:val="707070"/>
          <w:sz w:val="24"/>
          <w:szCs w:val="24"/>
          <w:lang w:eastAsia="en-IE"/>
        </w:rPr>
        <w:t>two</w:t>
      </w:r>
      <w:r w:rsidRPr="00E911EE">
        <w:rPr>
          <w:rFonts w:ascii="Arial" w:eastAsia="Times New Roman" w:hAnsi="Arial" w:cs="Arial"/>
          <w:color w:val="707070"/>
          <w:sz w:val="24"/>
          <w:szCs w:val="24"/>
          <w:lang w:eastAsia="en-IE"/>
        </w:rPr>
        <w:t> more handshakes: one with Samira and one with Luke.</w:t>
      </w:r>
    </w:p>
    <w:p w:rsidR="00E911EE" w:rsidRPr="00E911EE" w:rsidRDefault="00E911EE" w:rsidP="00E911EE">
      <w:pPr>
        <w:shd w:val="clear" w:color="auto" w:fill="FFFFFF"/>
        <w:spacing w:after="300" w:line="240" w:lineRule="auto"/>
        <w:rPr>
          <w:rFonts w:ascii="Arial" w:eastAsia="Times New Roman" w:hAnsi="Arial" w:cs="Arial"/>
          <w:color w:val="707070"/>
          <w:sz w:val="24"/>
          <w:szCs w:val="24"/>
          <w:lang w:eastAsia="en-IE"/>
        </w:rPr>
      </w:pPr>
      <w:r w:rsidRPr="00E911EE">
        <w:rPr>
          <w:rFonts w:ascii="Arial" w:eastAsia="Times New Roman" w:hAnsi="Arial" w:cs="Arial"/>
          <w:color w:val="707070"/>
          <w:sz w:val="24"/>
          <w:szCs w:val="24"/>
          <w:lang w:eastAsia="en-IE"/>
        </w:rPr>
        <w:t>Samira will have already shaken hands with Amy and Liam so she will only have </w:t>
      </w:r>
      <w:r w:rsidRPr="00E911EE">
        <w:rPr>
          <w:rFonts w:ascii="Arial" w:eastAsia="Times New Roman" w:hAnsi="Arial" w:cs="Arial"/>
          <w:b/>
          <w:bCs/>
          <w:color w:val="707070"/>
          <w:sz w:val="24"/>
          <w:szCs w:val="24"/>
          <w:lang w:eastAsia="en-IE"/>
        </w:rPr>
        <w:t>one</w:t>
      </w:r>
      <w:r w:rsidRPr="00E911EE">
        <w:rPr>
          <w:rFonts w:ascii="Arial" w:eastAsia="Times New Roman" w:hAnsi="Arial" w:cs="Arial"/>
          <w:color w:val="707070"/>
          <w:sz w:val="24"/>
          <w:szCs w:val="24"/>
          <w:lang w:eastAsia="en-IE"/>
        </w:rPr>
        <w:t> more handshake with Luke.</w:t>
      </w:r>
    </w:p>
    <w:p w:rsidR="00E911EE" w:rsidRPr="00E911EE" w:rsidRDefault="00E911EE" w:rsidP="00E911EE">
      <w:pPr>
        <w:shd w:val="clear" w:color="auto" w:fill="FFFFFF"/>
        <w:spacing w:after="300" w:line="240" w:lineRule="auto"/>
        <w:rPr>
          <w:rFonts w:ascii="Arial" w:eastAsia="Times New Roman" w:hAnsi="Arial" w:cs="Arial"/>
          <w:color w:val="707070"/>
          <w:sz w:val="24"/>
          <w:szCs w:val="24"/>
          <w:lang w:eastAsia="en-IE"/>
        </w:rPr>
      </w:pPr>
      <w:r w:rsidRPr="00E911EE">
        <w:rPr>
          <w:rFonts w:ascii="Arial" w:eastAsia="Times New Roman" w:hAnsi="Arial" w:cs="Arial"/>
          <w:color w:val="707070"/>
          <w:sz w:val="24"/>
          <w:szCs w:val="24"/>
          <w:lang w:eastAsia="en-IE"/>
        </w:rPr>
        <w:t>Luke, at this stage, will have shaken hands with everyone in the group.</w:t>
      </w:r>
    </w:p>
    <w:p w:rsidR="00E911EE" w:rsidRPr="00E911EE" w:rsidRDefault="00E911EE" w:rsidP="00E911EE">
      <w:pPr>
        <w:shd w:val="clear" w:color="auto" w:fill="FFFFFF"/>
        <w:spacing w:line="240" w:lineRule="auto"/>
        <w:rPr>
          <w:rFonts w:ascii="Arial" w:eastAsia="Times New Roman" w:hAnsi="Arial" w:cs="Arial"/>
          <w:color w:val="707070"/>
          <w:sz w:val="24"/>
          <w:szCs w:val="24"/>
          <w:lang w:eastAsia="en-IE"/>
        </w:rPr>
      </w:pPr>
      <w:r w:rsidRPr="00E911EE">
        <w:rPr>
          <w:rFonts w:ascii="Arial" w:eastAsia="Times New Roman" w:hAnsi="Arial" w:cs="Arial"/>
          <w:color w:val="707070"/>
          <w:sz w:val="24"/>
          <w:szCs w:val="24"/>
          <w:lang w:eastAsia="en-IE"/>
        </w:rPr>
        <w:t>There will be a total of </w:t>
      </w:r>
      <w:r w:rsidRPr="00E911EE">
        <w:rPr>
          <w:rFonts w:ascii="Arial" w:eastAsia="Times New Roman" w:hAnsi="Arial" w:cs="Arial"/>
          <w:b/>
          <w:bCs/>
          <w:color w:val="707070"/>
          <w:sz w:val="24"/>
          <w:szCs w:val="24"/>
          <w:lang w:eastAsia="en-IE"/>
        </w:rPr>
        <w:t>six</w:t>
      </w:r>
      <w:r w:rsidRPr="00E911EE">
        <w:rPr>
          <w:rFonts w:ascii="Arial" w:eastAsia="Times New Roman" w:hAnsi="Arial" w:cs="Arial"/>
          <w:color w:val="707070"/>
          <w:sz w:val="24"/>
          <w:szCs w:val="24"/>
          <w:lang w:eastAsia="en-IE"/>
        </w:rPr>
        <w:t> handshakes for four people.</w:t>
      </w:r>
    </w:p>
    <w:p w:rsidR="00E911EE" w:rsidRPr="00E911EE" w:rsidRDefault="00E911EE" w:rsidP="00E911EE">
      <w:pPr>
        <w:shd w:val="clear" w:color="auto" w:fill="FFFFFF"/>
        <w:spacing w:after="0" w:line="240" w:lineRule="auto"/>
        <w:rPr>
          <w:rFonts w:ascii="Arial" w:eastAsia="Times New Roman" w:hAnsi="Arial" w:cs="Arial"/>
          <w:color w:val="707070"/>
          <w:sz w:val="24"/>
          <w:szCs w:val="24"/>
          <w:lang w:eastAsia="en-IE"/>
        </w:rPr>
      </w:pPr>
    </w:p>
    <w:p w:rsidR="00E911EE" w:rsidRPr="00DD5AE0" w:rsidRDefault="00E911EE" w:rsidP="00E911EE">
      <w:pPr>
        <w:pStyle w:val="NormalWeb"/>
        <w:shd w:val="clear" w:color="auto" w:fill="FFFFFF"/>
        <w:spacing w:before="0" w:beforeAutospacing="0" w:after="300" w:afterAutospacing="0"/>
        <w:rPr>
          <w:rFonts w:ascii="Arial" w:hAnsi="Arial" w:cs="Arial"/>
          <w:b/>
          <w:color w:val="707070"/>
          <w:u w:val="single"/>
        </w:rPr>
      </w:pPr>
    </w:p>
    <w:p w:rsidR="00E911EE" w:rsidRPr="00DD5AE0" w:rsidRDefault="00E911EE" w:rsidP="00E911EE">
      <w:pPr>
        <w:pStyle w:val="NormalWeb"/>
        <w:shd w:val="clear" w:color="auto" w:fill="FFFFFF"/>
        <w:spacing w:before="0" w:beforeAutospacing="0" w:after="300" w:afterAutospacing="0"/>
        <w:rPr>
          <w:rFonts w:ascii="Arial" w:hAnsi="Arial" w:cs="Arial"/>
          <w:b/>
          <w:color w:val="707070"/>
          <w:u w:val="single"/>
        </w:rPr>
      </w:pPr>
      <w:r w:rsidRPr="00DD5AE0">
        <w:rPr>
          <w:rFonts w:ascii="Arial" w:hAnsi="Arial" w:cs="Arial"/>
          <w:b/>
          <w:color w:val="707070"/>
          <w:u w:val="single"/>
        </w:rPr>
        <w:t>Tuesdays Siblings puzzle:</w:t>
      </w:r>
    </w:p>
    <w:p w:rsidR="00E911EE" w:rsidRPr="00DD5AE0" w:rsidRDefault="00E911EE" w:rsidP="00E911EE">
      <w:pPr>
        <w:pStyle w:val="NormalWeb"/>
        <w:shd w:val="clear" w:color="auto" w:fill="FFFFFF"/>
        <w:spacing w:before="0" w:beforeAutospacing="0" w:after="300" w:afterAutospacing="0"/>
        <w:rPr>
          <w:rFonts w:ascii="Arial" w:hAnsi="Arial" w:cs="Arial"/>
          <w:b/>
          <w:color w:val="707070"/>
        </w:rPr>
      </w:pPr>
      <w:r w:rsidRPr="00DD5AE0">
        <w:rPr>
          <w:rFonts w:ascii="Arial" w:hAnsi="Arial" w:cs="Arial"/>
          <w:b/>
          <w:color w:val="707070"/>
        </w:rPr>
        <w:t>Answer: 4 children altogether</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Mary has 2 brothers and one sister, while John has 2 sisters and 1 brother.</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This sort of puzzle can be solved using a technique called simultaneous equations. This is a technique that is covered in Junior Certificate mathematics and is very powerful in finding unknown quantities in a system if one has enough information to piece together mathematically. It’s not really necessary for the above question that may be solved by in- formed “trial and error”, but we will take the opportunity of showing the technique here.</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We have two related pieces of information:</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lastRenderedPageBreak/>
        <w:t>1. Mary has twice as many brothers and sisters</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2. John has twice as many brothers as sisters</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We can express each of these with symbols and numbers. We use symbols as a shorthand code.</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Here we will use the letter B to represent the number of boys and the letter G to represent the number of girls</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1. “Mary has twice as many brothers and sisters” can be expressed symbolically.</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The number of sisters Mary has is G-1. This is because Mary is a girl and therefore her number of sisters is the number of girls in the family minus one (herself). The number of brothers is the number of boys (B) and this is twice the number of sisters (2x(G-1)).</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B =2(G-1), which multiplies out as</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B = 2G – 2 (which we will call equation 1(</w:t>
      </w:r>
      <w:proofErr w:type="spellStart"/>
      <w:r>
        <w:rPr>
          <w:rFonts w:ascii="Arial" w:hAnsi="Arial" w:cs="Arial"/>
          <w:color w:val="707070"/>
        </w:rPr>
        <w:t>eqn</w:t>
      </w:r>
      <w:proofErr w:type="spellEnd"/>
      <w:r>
        <w:rPr>
          <w:rFonts w:ascii="Arial" w:hAnsi="Arial" w:cs="Arial"/>
          <w:color w:val="707070"/>
        </w:rPr>
        <w:t xml:space="preserve"> 1))</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Likewise,</w:t>
      </w:r>
      <w:r>
        <w:rPr>
          <w:rFonts w:ascii="Arial" w:hAnsi="Arial" w:cs="Arial"/>
          <w:color w:val="707070"/>
        </w:rPr>
        <w:br/>
        <w:t>2. “John has twice as many sisters as brothers” can be expressed as</w:t>
      </w:r>
      <w:r>
        <w:rPr>
          <w:rFonts w:ascii="Arial" w:hAnsi="Arial" w:cs="Arial"/>
          <w:color w:val="707070"/>
        </w:rPr>
        <w:br/>
        <w:t>G = 2(B-1), which multiplies out as</w:t>
      </w:r>
      <w:r>
        <w:rPr>
          <w:rFonts w:ascii="Arial" w:hAnsi="Arial" w:cs="Arial"/>
          <w:color w:val="707070"/>
        </w:rPr>
        <w:br/>
        <w:t>G = 2B – 2 (which we will call equation 2(</w:t>
      </w:r>
      <w:proofErr w:type="spellStart"/>
      <w:r>
        <w:rPr>
          <w:rFonts w:ascii="Arial" w:hAnsi="Arial" w:cs="Arial"/>
          <w:color w:val="707070"/>
        </w:rPr>
        <w:t>eqn</w:t>
      </w:r>
      <w:proofErr w:type="spellEnd"/>
      <w:r>
        <w:rPr>
          <w:rFonts w:ascii="Arial" w:hAnsi="Arial" w:cs="Arial"/>
          <w:color w:val="707070"/>
        </w:rPr>
        <w:t xml:space="preserve"> 2))</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Because both of these mathematical equations describe the same situation they can be combined.</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If we take (</w:t>
      </w:r>
      <w:proofErr w:type="spellStart"/>
      <w:r>
        <w:rPr>
          <w:rFonts w:ascii="Arial" w:hAnsi="Arial" w:cs="Arial"/>
          <w:color w:val="707070"/>
        </w:rPr>
        <w:t>eqn</w:t>
      </w:r>
      <w:proofErr w:type="spellEnd"/>
      <w:r>
        <w:rPr>
          <w:rFonts w:ascii="Arial" w:hAnsi="Arial" w:cs="Arial"/>
          <w:color w:val="707070"/>
        </w:rPr>
        <w:t xml:space="preserve"> 1) B =2G-2 and insert this expression for B into (</w:t>
      </w:r>
      <w:proofErr w:type="spellStart"/>
      <w:r>
        <w:rPr>
          <w:rFonts w:ascii="Arial" w:hAnsi="Arial" w:cs="Arial"/>
          <w:color w:val="707070"/>
        </w:rPr>
        <w:t>eqn</w:t>
      </w:r>
      <w:proofErr w:type="spellEnd"/>
      <w:r>
        <w:rPr>
          <w:rFonts w:ascii="Arial" w:hAnsi="Arial" w:cs="Arial"/>
          <w:color w:val="707070"/>
        </w:rPr>
        <w:t xml:space="preserve"> 2) G = 2B-2, we get:</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G = 2(2G-2) – 2</w:t>
      </w:r>
      <w:r>
        <w:rPr>
          <w:rFonts w:ascii="Arial" w:hAnsi="Arial" w:cs="Arial"/>
          <w:color w:val="707070"/>
        </w:rPr>
        <w:br/>
        <w:t>Which multiplies out as</w:t>
      </w:r>
      <w:r>
        <w:rPr>
          <w:rFonts w:ascii="Arial" w:hAnsi="Arial" w:cs="Arial"/>
          <w:color w:val="707070"/>
        </w:rPr>
        <w:br/>
        <w:t>G = 4G – 4 -2</w:t>
      </w:r>
      <w:r>
        <w:rPr>
          <w:rFonts w:ascii="Arial" w:hAnsi="Arial" w:cs="Arial"/>
          <w:color w:val="707070"/>
        </w:rPr>
        <w:br/>
        <w:t>Which is</w:t>
      </w:r>
      <w:r>
        <w:rPr>
          <w:rFonts w:ascii="Arial" w:hAnsi="Arial" w:cs="Arial"/>
          <w:color w:val="707070"/>
        </w:rPr>
        <w:br/>
        <w:t>G = 4G -6</w:t>
      </w:r>
      <w:r>
        <w:rPr>
          <w:rFonts w:ascii="Arial" w:hAnsi="Arial" w:cs="Arial"/>
          <w:color w:val="707070"/>
        </w:rPr>
        <w:br/>
        <w:t>If we subtract G from both sides</w:t>
      </w:r>
      <w:r>
        <w:rPr>
          <w:rFonts w:ascii="Arial" w:hAnsi="Arial" w:cs="Arial"/>
          <w:color w:val="707070"/>
        </w:rPr>
        <w:br/>
        <w:t>0 = 3G – 6</w:t>
      </w:r>
      <w:r>
        <w:rPr>
          <w:rFonts w:ascii="Arial" w:hAnsi="Arial" w:cs="Arial"/>
          <w:color w:val="707070"/>
        </w:rPr>
        <w:br/>
        <w:t>And if we add 6 to each side we get</w:t>
      </w:r>
      <w:r>
        <w:rPr>
          <w:rFonts w:ascii="Arial" w:hAnsi="Arial" w:cs="Arial"/>
          <w:color w:val="707070"/>
        </w:rPr>
        <w:br/>
        <w:t>3G = 6</w:t>
      </w:r>
      <w:r>
        <w:rPr>
          <w:rFonts w:ascii="Arial" w:hAnsi="Arial" w:cs="Arial"/>
          <w:color w:val="707070"/>
        </w:rPr>
        <w:br/>
        <w:t>And if 3G = 6 then G must equal 2.</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Therefore, the number of girls is 2.</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Going back to equation 1:</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B=2G-2</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lastRenderedPageBreak/>
        <w:t>And putting in G=2</w:t>
      </w:r>
      <w:r>
        <w:rPr>
          <w:rFonts w:ascii="Arial" w:hAnsi="Arial" w:cs="Arial"/>
          <w:color w:val="707070"/>
        </w:rPr>
        <w:br/>
        <w:t>B = 2(2) – 2</w:t>
      </w:r>
      <w:r>
        <w:rPr>
          <w:rFonts w:ascii="Arial" w:hAnsi="Arial" w:cs="Arial"/>
          <w:color w:val="707070"/>
        </w:rPr>
        <w:br/>
        <w:t>B=4-2</w:t>
      </w:r>
      <w:r>
        <w:rPr>
          <w:rFonts w:ascii="Arial" w:hAnsi="Arial" w:cs="Arial"/>
          <w:color w:val="707070"/>
        </w:rPr>
        <w:br/>
        <w:t>B=2</w:t>
      </w:r>
    </w:p>
    <w:p w:rsidR="00E911EE" w:rsidRDefault="00E911EE" w:rsidP="00E911EE">
      <w:pPr>
        <w:pStyle w:val="NormalWeb"/>
        <w:shd w:val="clear" w:color="auto" w:fill="FFFFFF"/>
        <w:spacing w:before="0" w:beforeAutospacing="0" w:after="300" w:afterAutospacing="0"/>
        <w:rPr>
          <w:rFonts w:ascii="Arial" w:hAnsi="Arial" w:cs="Arial"/>
          <w:color w:val="707070"/>
        </w:rPr>
      </w:pPr>
      <w:r>
        <w:rPr>
          <w:rFonts w:ascii="Arial" w:hAnsi="Arial" w:cs="Arial"/>
          <w:color w:val="707070"/>
        </w:rPr>
        <w:t>So there are 2 boys and 2 girls in the family.</w:t>
      </w:r>
    </w:p>
    <w:p w:rsidR="00E911EE" w:rsidRDefault="00E911EE" w:rsidP="00E911EE">
      <w:pPr>
        <w:shd w:val="clear" w:color="auto" w:fill="FFFFFF"/>
        <w:spacing w:line="240" w:lineRule="auto"/>
        <w:outlineLvl w:val="3"/>
        <w:rPr>
          <w:rFonts w:ascii="Arial" w:hAnsi="Arial" w:cs="Arial"/>
          <w:b/>
          <w:color w:val="707070"/>
          <w:u w:val="single"/>
          <w:shd w:val="clear" w:color="auto" w:fill="FFFFFF"/>
        </w:rPr>
      </w:pPr>
    </w:p>
    <w:p w:rsidR="00E911EE" w:rsidRPr="00E911EE" w:rsidRDefault="00E911EE" w:rsidP="00E911EE">
      <w:pPr>
        <w:shd w:val="clear" w:color="auto" w:fill="FFFFFF"/>
        <w:spacing w:line="240" w:lineRule="auto"/>
        <w:outlineLvl w:val="3"/>
        <w:rPr>
          <w:rFonts w:ascii="Arial" w:hAnsi="Arial" w:cs="Arial"/>
          <w:b/>
          <w:color w:val="707070"/>
          <w:u w:val="single"/>
          <w:shd w:val="clear" w:color="auto" w:fill="FFFFFF"/>
        </w:rPr>
      </w:pPr>
      <w:r w:rsidRPr="00E911EE">
        <w:rPr>
          <w:rFonts w:ascii="Arial" w:hAnsi="Arial" w:cs="Arial"/>
          <w:b/>
          <w:color w:val="707070"/>
          <w:u w:val="single"/>
          <w:shd w:val="clear" w:color="auto" w:fill="FFFFFF"/>
        </w:rPr>
        <w:t>Wednesdays Walls of Derry Puzzle:</w:t>
      </w:r>
    </w:p>
    <w:p w:rsidR="00E911EE" w:rsidRPr="00DD5AE0" w:rsidRDefault="00E911EE" w:rsidP="00E911EE">
      <w:pPr>
        <w:shd w:val="clear" w:color="auto" w:fill="FFFFFF"/>
        <w:spacing w:line="240" w:lineRule="auto"/>
        <w:outlineLvl w:val="3"/>
        <w:rPr>
          <w:rFonts w:ascii="Arial" w:hAnsi="Arial" w:cs="Arial"/>
          <w:b/>
          <w:color w:val="707070"/>
          <w:shd w:val="clear" w:color="auto" w:fill="FFFFFF"/>
        </w:rPr>
      </w:pPr>
      <w:r w:rsidRPr="00DD5AE0">
        <w:rPr>
          <w:rFonts w:ascii="Arial" w:hAnsi="Arial" w:cs="Arial"/>
          <w:b/>
          <w:color w:val="707070"/>
          <w:shd w:val="clear" w:color="auto" w:fill="FFFFFF"/>
        </w:rPr>
        <w:t>1</w:t>
      </w:r>
      <w:r w:rsidRPr="00DD5AE0">
        <w:rPr>
          <w:rFonts w:ascii="Arial" w:hAnsi="Arial" w:cs="Arial"/>
          <w:b/>
          <w:color w:val="707070"/>
          <w:shd w:val="clear" w:color="auto" w:fill="FFFFFF"/>
          <w:vertAlign w:val="superscript"/>
        </w:rPr>
        <w:t>st</w:t>
      </w:r>
      <w:r w:rsidRPr="00DD5AE0">
        <w:rPr>
          <w:rFonts w:ascii="Arial" w:hAnsi="Arial" w:cs="Arial"/>
          <w:b/>
          <w:color w:val="707070"/>
          <w:shd w:val="clear" w:color="auto" w:fill="FFFFFF"/>
        </w:rPr>
        <w:t xml:space="preserve"> Ciara</w:t>
      </w:r>
    </w:p>
    <w:p w:rsidR="00E911EE" w:rsidRPr="00DD5AE0" w:rsidRDefault="00E911EE" w:rsidP="00E911EE">
      <w:pPr>
        <w:shd w:val="clear" w:color="auto" w:fill="FFFFFF"/>
        <w:spacing w:line="240" w:lineRule="auto"/>
        <w:outlineLvl w:val="3"/>
        <w:rPr>
          <w:rFonts w:ascii="Arial" w:hAnsi="Arial" w:cs="Arial"/>
          <w:b/>
          <w:color w:val="707070"/>
          <w:shd w:val="clear" w:color="auto" w:fill="FFFFFF"/>
        </w:rPr>
      </w:pPr>
      <w:r w:rsidRPr="00DD5AE0">
        <w:rPr>
          <w:rFonts w:ascii="Arial" w:hAnsi="Arial" w:cs="Arial"/>
          <w:b/>
          <w:color w:val="707070"/>
          <w:shd w:val="clear" w:color="auto" w:fill="FFFFFF"/>
        </w:rPr>
        <w:t>2</w:t>
      </w:r>
      <w:r w:rsidRPr="00DD5AE0">
        <w:rPr>
          <w:rFonts w:ascii="Arial" w:hAnsi="Arial" w:cs="Arial"/>
          <w:b/>
          <w:color w:val="707070"/>
          <w:shd w:val="clear" w:color="auto" w:fill="FFFFFF"/>
          <w:vertAlign w:val="superscript"/>
        </w:rPr>
        <w:t>nd</w:t>
      </w:r>
      <w:r w:rsidRPr="00DD5AE0">
        <w:rPr>
          <w:rFonts w:ascii="Arial" w:hAnsi="Arial" w:cs="Arial"/>
          <w:b/>
          <w:color w:val="707070"/>
          <w:shd w:val="clear" w:color="auto" w:fill="FFFFFF"/>
        </w:rPr>
        <w:t xml:space="preserve"> Don</w:t>
      </w:r>
    </w:p>
    <w:p w:rsidR="00E911EE" w:rsidRPr="00DD5AE0" w:rsidRDefault="00E911EE" w:rsidP="00E911EE">
      <w:pPr>
        <w:shd w:val="clear" w:color="auto" w:fill="FFFFFF"/>
        <w:spacing w:line="240" w:lineRule="auto"/>
        <w:outlineLvl w:val="3"/>
        <w:rPr>
          <w:rFonts w:ascii="Arial" w:hAnsi="Arial" w:cs="Arial"/>
          <w:b/>
          <w:color w:val="707070"/>
          <w:shd w:val="clear" w:color="auto" w:fill="FFFFFF"/>
        </w:rPr>
      </w:pPr>
      <w:r w:rsidRPr="00DD5AE0">
        <w:rPr>
          <w:rFonts w:ascii="Arial" w:hAnsi="Arial" w:cs="Arial"/>
          <w:b/>
          <w:color w:val="707070"/>
          <w:shd w:val="clear" w:color="auto" w:fill="FFFFFF"/>
        </w:rPr>
        <w:t>3</w:t>
      </w:r>
      <w:r w:rsidRPr="00DD5AE0">
        <w:rPr>
          <w:rFonts w:ascii="Arial" w:hAnsi="Arial" w:cs="Arial"/>
          <w:b/>
          <w:color w:val="707070"/>
          <w:shd w:val="clear" w:color="auto" w:fill="FFFFFF"/>
          <w:vertAlign w:val="superscript"/>
        </w:rPr>
        <w:t>rd</w:t>
      </w:r>
      <w:r w:rsidRPr="00DD5AE0">
        <w:rPr>
          <w:rFonts w:ascii="Arial" w:hAnsi="Arial" w:cs="Arial"/>
          <w:b/>
          <w:color w:val="707070"/>
          <w:shd w:val="clear" w:color="auto" w:fill="FFFFFF"/>
        </w:rPr>
        <w:t xml:space="preserve"> Anne</w:t>
      </w:r>
    </w:p>
    <w:p w:rsidR="00E911EE" w:rsidRPr="00DD5AE0" w:rsidRDefault="00E911EE" w:rsidP="00E911EE">
      <w:pPr>
        <w:shd w:val="clear" w:color="auto" w:fill="FFFFFF"/>
        <w:spacing w:line="240" w:lineRule="auto"/>
        <w:outlineLvl w:val="3"/>
        <w:rPr>
          <w:rFonts w:ascii="Arial" w:hAnsi="Arial" w:cs="Arial"/>
          <w:b/>
          <w:color w:val="707070"/>
          <w:shd w:val="clear" w:color="auto" w:fill="FFFFFF"/>
        </w:rPr>
      </w:pPr>
      <w:r w:rsidRPr="00DD5AE0">
        <w:rPr>
          <w:rFonts w:ascii="Arial" w:hAnsi="Arial" w:cs="Arial"/>
          <w:b/>
          <w:color w:val="707070"/>
          <w:shd w:val="clear" w:color="auto" w:fill="FFFFFF"/>
        </w:rPr>
        <w:t>4</w:t>
      </w:r>
      <w:r w:rsidRPr="00DD5AE0">
        <w:rPr>
          <w:rFonts w:ascii="Arial" w:hAnsi="Arial" w:cs="Arial"/>
          <w:b/>
          <w:color w:val="707070"/>
          <w:shd w:val="clear" w:color="auto" w:fill="FFFFFF"/>
          <w:vertAlign w:val="superscript"/>
        </w:rPr>
        <w:t>th</w:t>
      </w:r>
      <w:r w:rsidRPr="00DD5AE0">
        <w:rPr>
          <w:rFonts w:ascii="Arial" w:hAnsi="Arial" w:cs="Arial"/>
          <w:b/>
          <w:color w:val="707070"/>
          <w:shd w:val="clear" w:color="auto" w:fill="FFFFFF"/>
        </w:rPr>
        <w:t xml:space="preserve"> Eilis</w:t>
      </w:r>
    </w:p>
    <w:p w:rsidR="00E911EE" w:rsidRPr="00DD5AE0" w:rsidRDefault="00E911EE" w:rsidP="00E911EE">
      <w:pPr>
        <w:shd w:val="clear" w:color="auto" w:fill="FFFFFF"/>
        <w:spacing w:line="240" w:lineRule="auto"/>
        <w:outlineLvl w:val="3"/>
        <w:rPr>
          <w:rFonts w:ascii="Arial" w:hAnsi="Arial" w:cs="Arial"/>
          <w:b/>
          <w:color w:val="707070"/>
          <w:shd w:val="clear" w:color="auto" w:fill="FFFFFF"/>
        </w:rPr>
      </w:pPr>
      <w:r w:rsidRPr="00DD5AE0">
        <w:rPr>
          <w:rFonts w:ascii="Arial" w:hAnsi="Arial" w:cs="Arial"/>
          <w:b/>
          <w:color w:val="707070"/>
          <w:shd w:val="clear" w:color="auto" w:fill="FFFFFF"/>
        </w:rPr>
        <w:t>5</w:t>
      </w:r>
      <w:r w:rsidRPr="00DD5AE0">
        <w:rPr>
          <w:rFonts w:ascii="Arial" w:hAnsi="Arial" w:cs="Arial"/>
          <w:b/>
          <w:color w:val="707070"/>
          <w:shd w:val="clear" w:color="auto" w:fill="FFFFFF"/>
          <w:vertAlign w:val="superscript"/>
        </w:rPr>
        <w:t>th</w:t>
      </w:r>
      <w:r w:rsidRPr="00DD5AE0">
        <w:rPr>
          <w:rFonts w:ascii="Arial" w:hAnsi="Arial" w:cs="Arial"/>
          <w:b/>
          <w:color w:val="707070"/>
          <w:shd w:val="clear" w:color="auto" w:fill="FFFFFF"/>
        </w:rPr>
        <w:t xml:space="preserve"> Bill</w:t>
      </w:r>
    </w:p>
    <w:p w:rsidR="00E911EE" w:rsidRDefault="00E911EE" w:rsidP="00E911EE">
      <w:pPr>
        <w:shd w:val="clear" w:color="auto" w:fill="FFFFFF"/>
        <w:spacing w:line="240" w:lineRule="auto"/>
        <w:outlineLvl w:val="3"/>
        <w:rPr>
          <w:rFonts w:ascii="Arial" w:hAnsi="Arial" w:cs="Arial"/>
          <w:b/>
          <w:color w:val="707070"/>
          <w:shd w:val="clear" w:color="auto" w:fill="FFFFFF"/>
        </w:rPr>
      </w:pPr>
    </w:p>
    <w:p w:rsidR="00E911EE" w:rsidRDefault="00E45E0F" w:rsidP="00E911EE">
      <w:pPr>
        <w:shd w:val="clear" w:color="auto" w:fill="FFFFFF"/>
        <w:spacing w:line="240" w:lineRule="auto"/>
        <w:outlineLvl w:val="3"/>
        <w:rPr>
          <w:rFonts w:ascii="Arial" w:hAnsi="Arial" w:cs="Arial"/>
          <w:b/>
          <w:color w:val="707070"/>
          <w:shd w:val="clear" w:color="auto" w:fill="FFFFFF"/>
        </w:rPr>
      </w:pPr>
      <w:r w:rsidRPr="00E45E0F">
        <w:rPr>
          <w:rFonts w:ascii="Arial" w:hAnsi="Arial" w:cs="Arial"/>
          <w:b/>
          <w:color w:val="707070"/>
          <w:u w:val="single"/>
          <w:shd w:val="clear" w:color="auto" w:fill="FFFFFF"/>
        </w:rPr>
        <w:t>Thursdays Farmer cabbage wolf and Goat puzzle</w:t>
      </w:r>
      <w:r>
        <w:rPr>
          <w:rFonts w:ascii="Arial" w:hAnsi="Arial" w:cs="Arial"/>
          <w:b/>
          <w:color w:val="707070"/>
          <w:shd w:val="clear" w:color="auto" w:fill="FFFFFF"/>
        </w:rPr>
        <w:t>:</w:t>
      </w:r>
    </w:p>
    <w:p w:rsidR="00E911EE" w:rsidRDefault="00E911EE" w:rsidP="00E911EE">
      <w:pPr>
        <w:shd w:val="clear" w:color="auto" w:fill="FFFFFF"/>
        <w:spacing w:line="240" w:lineRule="auto"/>
        <w:outlineLvl w:val="3"/>
        <w:rPr>
          <w:rFonts w:ascii="Arial" w:hAnsi="Arial" w:cs="Arial"/>
          <w:b/>
          <w:color w:val="707070"/>
          <w:shd w:val="clear" w:color="auto" w:fill="FFFFFF"/>
        </w:rPr>
      </w:pPr>
      <w:r>
        <w:rPr>
          <w:rFonts w:ascii="Verdana" w:hAnsi="Verdana"/>
          <w:color w:val="000044"/>
        </w:rPr>
        <w:t>Farmer takes Goat across (leaving Wolf and Cabbage behind)</w:t>
      </w:r>
      <w:r>
        <w:rPr>
          <w:rFonts w:ascii="Verdana" w:hAnsi="Verdana"/>
          <w:color w:val="000044"/>
        </w:rPr>
        <w:br/>
        <w:t>Farmer returns alone</w:t>
      </w:r>
      <w:r>
        <w:rPr>
          <w:rFonts w:ascii="Verdana" w:hAnsi="Verdana"/>
          <w:color w:val="000044"/>
        </w:rPr>
        <w:br/>
        <w:t>Farmer takes Wolf across</w:t>
      </w:r>
      <w:r>
        <w:rPr>
          <w:rFonts w:ascii="Verdana" w:hAnsi="Verdana"/>
          <w:color w:val="000044"/>
        </w:rPr>
        <w:br/>
        <w:t>Farmer returns with Goat</w:t>
      </w:r>
      <w:r>
        <w:rPr>
          <w:rFonts w:ascii="Verdana" w:hAnsi="Verdana"/>
          <w:color w:val="000044"/>
        </w:rPr>
        <w:br/>
      </w:r>
      <w:r>
        <w:rPr>
          <w:rFonts w:ascii="Verdana" w:hAnsi="Verdana"/>
          <w:color w:val="000044"/>
        </w:rPr>
        <w:br/>
        <w:t>* We now have the Farmer, the Cabbage and the Goat on one side and the Wolf on the other side</w:t>
      </w:r>
      <w:r>
        <w:rPr>
          <w:rFonts w:ascii="Verdana" w:hAnsi="Verdana"/>
          <w:color w:val="000044"/>
        </w:rPr>
        <w:br/>
      </w:r>
      <w:r>
        <w:rPr>
          <w:rFonts w:ascii="Verdana" w:hAnsi="Verdana"/>
          <w:color w:val="000044"/>
        </w:rPr>
        <w:br/>
        <w:t>Farmer takes Cabbage across</w:t>
      </w:r>
      <w:r>
        <w:rPr>
          <w:rFonts w:ascii="Verdana" w:hAnsi="Verdana"/>
          <w:color w:val="000044"/>
        </w:rPr>
        <w:br/>
        <w:t>Farmer returns alone</w:t>
      </w:r>
      <w:r>
        <w:rPr>
          <w:rFonts w:ascii="Verdana" w:hAnsi="Verdana"/>
          <w:color w:val="000044"/>
        </w:rPr>
        <w:br/>
        <w:t>Farmer takes Goat across</w:t>
      </w:r>
      <w:r>
        <w:rPr>
          <w:rFonts w:ascii="Verdana" w:hAnsi="Verdana"/>
          <w:color w:val="000044"/>
        </w:rPr>
        <w:br/>
      </w:r>
      <w:r>
        <w:rPr>
          <w:rFonts w:ascii="Verdana" w:hAnsi="Verdana"/>
          <w:color w:val="000044"/>
        </w:rPr>
        <w:br/>
        <w:t>DONE!</w:t>
      </w:r>
    </w:p>
    <w:p w:rsidR="00E911EE" w:rsidRDefault="00E911EE" w:rsidP="00E911EE">
      <w:pPr>
        <w:shd w:val="clear" w:color="auto" w:fill="FFFFFF"/>
        <w:spacing w:line="240" w:lineRule="auto"/>
        <w:outlineLvl w:val="3"/>
        <w:rPr>
          <w:rFonts w:ascii="Arial" w:hAnsi="Arial" w:cs="Arial"/>
          <w:b/>
          <w:color w:val="707070"/>
          <w:shd w:val="clear" w:color="auto" w:fill="FFFFFF"/>
        </w:rPr>
      </w:pPr>
    </w:p>
    <w:p w:rsidR="00E911EE" w:rsidRPr="00E911EE" w:rsidRDefault="00E911EE" w:rsidP="00E911EE">
      <w:pPr>
        <w:shd w:val="clear" w:color="auto" w:fill="FFFFFF"/>
        <w:spacing w:line="240" w:lineRule="auto"/>
        <w:outlineLvl w:val="3"/>
        <w:rPr>
          <w:rFonts w:ascii="Arial" w:hAnsi="Arial" w:cs="Arial"/>
          <w:b/>
          <w:color w:val="707070"/>
          <w:u w:val="single"/>
          <w:shd w:val="clear" w:color="auto" w:fill="FFFFFF"/>
        </w:rPr>
      </w:pPr>
      <w:r w:rsidRPr="00E911EE">
        <w:rPr>
          <w:rFonts w:ascii="Arial" w:hAnsi="Arial" w:cs="Arial"/>
          <w:b/>
          <w:color w:val="707070"/>
          <w:u w:val="single"/>
          <w:shd w:val="clear" w:color="auto" w:fill="FFFFFF"/>
        </w:rPr>
        <w:t>Fridays Space Mission Puzzle</w:t>
      </w:r>
    </w:p>
    <w:p w:rsidR="00E911EE" w:rsidRPr="00DD5AE0" w:rsidRDefault="00E911EE" w:rsidP="00E911EE">
      <w:pPr>
        <w:shd w:val="clear" w:color="auto" w:fill="FFFFFF"/>
        <w:spacing w:line="240" w:lineRule="auto"/>
        <w:outlineLvl w:val="3"/>
        <w:rPr>
          <w:rFonts w:ascii="Arial" w:hAnsi="Arial" w:cs="Arial"/>
          <w:b/>
          <w:color w:val="707070"/>
          <w:shd w:val="clear" w:color="auto" w:fill="FFFFFF"/>
        </w:rPr>
      </w:pPr>
    </w:p>
    <w:p w:rsidR="00E911EE" w:rsidRPr="00DD5AE0" w:rsidRDefault="00E911EE" w:rsidP="00E911EE">
      <w:pPr>
        <w:shd w:val="clear" w:color="auto" w:fill="FFFFFF"/>
        <w:spacing w:line="240" w:lineRule="auto"/>
        <w:outlineLvl w:val="3"/>
        <w:rPr>
          <w:rFonts w:ascii="Arial" w:eastAsia="Times New Roman" w:hAnsi="Arial" w:cs="Arial"/>
          <w:b/>
          <w:bCs/>
          <w:color w:val="707070"/>
          <w:sz w:val="27"/>
          <w:szCs w:val="27"/>
          <w:lang w:eastAsia="en-IE"/>
        </w:rPr>
      </w:pPr>
      <w:r w:rsidRPr="00DD5AE0">
        <w:rPr>
          <w:rFonts w:ascii="Arial" w:hAnsi="Arial" w:cs="Arial"/>
          <w:b/>
          <w:color w:val="707070"/>
          <w:shd w:val="clear" w:color="auto" w:fill="FFFFFF"/>
        </w:rPr>
        <w:t>Answer: week 11</w:t>
      </w:r>
    </w:p>
    <w:p w:rsidR="0059130A" w:rsidRDefault="0059130A"/>
    <w:sectPr w:rsidR="00591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9F"/>
    <w:rsid w:val="0059130A"/>
    <w:rsid w:val="0072319F"/>
    <w:rsid w:val="00A666D2"/>
    <w:rsid w:val="00C861D4"/>
    <w:rsid w:val="00DD5AE0"/>
    <w:rsid w:val="00E45E0F"/>
    <w:rsid w:val="00E509A7"/>
    <w:rsid w:val="00E911E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20215-0ACC-4244-BCD9-48E9F044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911EE"/>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4">
    <w:name w:val="heading 4"/>
    <w:basedOn w:val="Normal"/>
    <w:link w:val="Heading4Char"/>
    <w:uiPriority w:val="9"/>
    <w:qFormat/>
    <w:rsid w:val="00E911EE"/>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1EE"/>
    <w:rPr>
      <w:rFonts w:ascii="Times New Roman" w:eastAsia="Times New Roman" w:hAnsi="Times New Roman" w:cs="Times New Roman"/>
      <w:b/>
      <w:bCs/>
      <w:sz w:val="36"/>
      <w:szCs w:val="36"/>
      <w:lang w:eastAsia="en-IE"/>
    </w:rPr>
  </w:style>
  <w:style w:type="character" w:customStyle="1" w:styleId="Heading4Char">
    <w:name w:val="Heading 4 Char"/>
    <w:basedOn w:val="DefaultParagraphFont"/>
    <w:link w:val="Heading4"/>
    <w:uiPriority w:val="9"/>
    <w:rsid w:val="00E911EE"/>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E911E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911EE"/>
    <w:rPr>
      <w:b/>
      <w:bCs/>
    </w:rPr>
  </w:style>
  <w:style w:type="character" w:styleId="Hyperlink">
    <w:name w:val="Hyperlink"/>
    <w:basedOn w:val="DefaultParagraphFont"/>
    <w:uiPriority w:val="99"/>
    <w:semiHidden/>
    <w:unhideWhenUsed/>
    <w:rsid w:val="00E91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778">
      <w:bodyDiv w:val="1"/>
      <w:marLeft w:val="0"/>
      <w:marRight w:val="0"/>
      <w:marTop w:val="0"/>
      <w:marBottom w:val="0"/>
      <w:divBdr>
        <w:top w:val="none" w:sz="0" w:space="0" w:color="auto"/>
        <w:left w:val="none" w:sz="0" w:space="0" w:color="auto"/>
        <w:bottom w:val="none" w:sz="0" w:space="0" w:color="auto"/>
        <w:right w:val="none" w:sz="0" w:space="0" w:color="auto"/>
      </w:divBdr>
      <w:divsChild>
        <w:div w:id="194005698">
          <w:marLeft w:val="0"/>
          <w:marRight w:val="0"/>
          <w:marTop w:val="0"/>
          <w:marBottom w:val="0"/>
          <w:divBdr>
            <w:top w:val="none" w:sz="0" w:space="0" w:color="auto"/>
            <w:left w:val="none" w:sz="0" w:space="0" w:color="auto"/>
            <w:bottom w:val="none" w:sz="0" w:space="0" w:color="auto"/>
            <w:right w:val="none" w:sz="0" w:space="0" w:color="auto"/>
          </w:divBdr>
          <w:divsChild>
            <w:div w:id="285356179">
              <w:marLeft w:val="0"/>
              <w:marRight w:val="0"/>
              <w:marTop w:val="0"/>
              <w:marBottom w:val="0"/>
              <w:divBdr>
                <w:top w:val="none" w:sz="0" w:space="0" w:color="auto"/>
                <w:left w:val="none" w:sz="0" w:space="0" w:color="auto"/>
                <w:bottom w:val="none" w:sz="0" w:space="0" w:color="auto"/>
                <w:right w:val="none" w:sz="0" w:space="0" w:color="auto"/>
              </w:divBdr>
              <w:divsChild>
                <w:div w:id="931085381">
                  <w:marLeft w:val="0"/>
                  <w:marRight w:val="0"/>
                  <w:marTop w:val="0"/>
                  <w:marBottom w:val="0"/>
                  <w:divBdr>
                    <w:top w:val="none" w:sz="0" w:space="0" w:color="auto"/>
                    <w:left w:val="none" w:sz="0" w:space="0" w:color="auto"/>
                    <w:bottom w:val="none" w:sz="0" w:space="0" w:color="auto"/>
                    <w:right w:val="none" w:sz="0" w:space="0" w:color="auto"/>
                  </w:divBdr>
                </w:div>
                <w:div w:id="1235045165">
                  <w:marLeft w:val="0"/>
                  <w:marRight w:val="0"/>
                  <w:marTop w:val="0"/>
                  <w:marBottom w:val="0"/>
                  <w:divBdr>
                    <w:top w:val="none" w:sz="0" w:space="0" w:color="auto"/>
                    <w:left w:val="none" w:sz="0" w:space="0" w:color="auto"/>
                    <w:bottom w:val="none" w:sz="0" w:space="0" w:color="auto"/>
                    <w:right w:val="none" w:sz="0" w:space="0" w:color="auto"/>
                  </w:divBdr>
                  <w:divsChild>
                    <w:div w:id="1218199448">
                      <w:marLeft w:val="0"/>
                      <w:marRight w:val="0"/>
                      <w:marTop w:val="0"/>
                      <w:marBottom w:val="0"/>
                      <w:divBdr>
                        <w:top w:val="none" w:sz="0" w:space="0" w:color="auto"/>
                        <w:left w:val="none" w:sz="0" w:space="0" w:color="auto"/>
                        <w:bottom w:val="none" w:sz="0" w:space="0" w:color="auto"/>
                        <w:right w:val="none" w:sz="0" w:space="0" w:color="auto"/>
                      </w:divBdr>
                      <w:divsChild>
                        <w:div w:id="12522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8234">
      <w:bodyDiv w:val="1"/>
      <w:marLeft w:val="0"/>
      <w:marRight w:val="0"/>
      <w:marTop w:val="0"/>
      <w:marBottom w:val="0"/>
      <w:divBdr>
        <w:top w:val="none" w:sz="0" w:space="0" w:color="auto"/>
        <w:left w:val="none" w:sz="0" w:space="0" w:color="auto"/>
        <w:bottom w:val="none" w:sz="0" w:space="0" w:color="auto"/>
        <w:right w:val="none" w:sz="0" w:space="0" w:color="auto"/>
      </w:divBdr>
      <w:divsChild>
        <w:div w:id="1806462483">
          <w:marLeft w:val="0"/>
          <w:marRight w:val="744"/>
          <w:marTop w:val="0"/>
          <w:marBottom w:val="300"/>
          <w:divBdr>
            <w:top w:val="none" w:sz="0" w:space="0" w:color="auto"/>
            <w:left w:val="none" w:sz="0" w:space="0" w:color="auto"/>
            <w:bottom w:val="none" w:sz="0" w:space="0" w:color="auto"/>
            <w:right w:val="none" w:sz="0" w:space="0" w:color="auto"/>
          </w:divBdr>
          <w:divsChild>
            <w:div w:id="591933286">
              <w:marLeft w:val="0"/>
              <w:marRight w:val="0"/>
              <w:marTop w:val="0"/>
              <w:marBottom w:val="0"/>
              <w:divBdr>
                <w:top w:val="none" w:sz="0" w:space="0" w:color="auto"/>
                <w:left w:val="none" w:sz="0" w:space="0" w:color="auto"/>
                <w:bottom w:val="none" w:sz="0" w:space="0" w:color="auto"/>
                <w:right w:val="none" w:sz="0" w:space="0" w:color="auto"/>
              </w:divBdr>
              <w:divsChild>
                <w:div w:id="2116359294">
                  <w:marLeft w:val="0"/>
                  <w:marRight w:val="0"/>
                  <w:marTop w:val="0"/>
                  <w:marBottom w:val="0"/>
                  <w:divBdr>
                    <w:top w:val="none" w:sz="0" w:space="0" w:color="auto"/>
                    <w:left w:val="none" w:sz="0" w:space="0" w:color="auto"/>
                    <w:bottom w:val="none" w:sz="0" w:space="0" w:color="auto"/>
                    <w:right w:val="none" w:sz="0" w:space="0" w:color="auto"/>
                  </w:divBdr>
                  <w:divsChild>
                    <w:div w:id="875393442">
                      <w:marLeft w:val="0"/>
                      <w:marRight w:val="0"/>
                      <w:marTop w:val="0"/>
                      <w:marBottom w:val="0"/>
                      <w:divBdr>
                        <w:top w:val="none" w:sz="0" w:space="0" w:color="auto"/>
                        <w:left w:val="none" w:sz="0" w:space="0" w:color="auto"/>
                        <w:bottom w:val="none" w:sz="0" w:space="0" w:color="auto"/>
                        <w:right w:val="none" w:sz="0" w:space="0" w:color="auto"/>
                      </w:divBdr>
                      <w:divsChild>
                        <w:div w:id="210385305">
                          <w:marLeft w:val="0"/>
                          <w:marRight w:val="0"/>
                          <w:marTop w:val="0"/>
                          <w:marBottom w:val="0"/>
                          <w:divBdr>
                            <w:top w:val="none" w:sz="0" w:space="0" w:color="auto"/>
                            <w:left w:val="none" w:sz="0" w:space="0" w:color="auto"/>
                            <w:bottom w:val="single" w:sz="6" w:space="0" w:color="EAEAEA"/>
                            <w:right w:val="none" w:sz="0" w:space="0" w:color="auto"/>
                          </w:divBdr>
                          <w:divsChild>
                            <w:div w:id="1438864747">
                              <w:marLeft w:val="0"/>
                              <w:marRight w:val="0"/>
                              <w:marTop w:val="0"/>
                              <w:marBottom w:val="0"/>
                              <w:divBdr>
                                <w:top w:val="none" w:sz="0" w:space="0" w:color="auto"/>
                                <w:left w:val="none" w:sz="0" w:space="0" w:color="auto"/>
                                <w:bottom w:val="none" w:sz="0" w:space="0" w:color="auto"/>
                                <w:right w:val="none" w:sz="0" w:space="0" w:color="auto"/>
                              </w:divBdr>
                              <w:divsChild>
                                <w:div w:id="12114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87533">
          <w:marLeft w:val="0"/>
          <w:marRight w:val="0"/>
          <w:marTop w:val="0"/>
          <w:marBottom w:val="300"/>
          <w:divBdr>
            <w:top w:val="none" w:sz="0" w:space="0" w:color="auto"/>
            <w:left w:val="none" w:sz="0" w:space="0" w:color="auto"/>
            <w:bottom w:val="none" w:sz="0" w:space="0" w:color="auto"/>
            <w:right w:val="none" w:sz="0" w:space="0" w:color="auto"/>
          </w:divBdr>
          <w:divsChild>
            <w:div w:id="884297647">
              <w:marLeft w:val="0"/>
              <w:marRight w:val="0"/>
              <w:marTop w:val="0"/>
              <w:marBottom w:val="0"/>
              <w:divBdr>
                <w:top w:val="none" w:sz="0" w:space="0" w:color="auto"/>
                <w:left w:val="none" w:sz="0" w:space="0" w:color="auto"/>
                <w:bottom w:val="none" w:sz="0" w:space="0" w:color="auto"/>
                <w:right w:val="none" w:sz="0" w:space="0" w:color="auto"/>
              </w:divBdr>
              <w:divsChild>
                <w:div w:id="533538743">
                  <w:marLeft w:val="-225"/>
                  <w:marRight w:val="-225"/>
                  <w:marTop w:val="0"/>
                  <w:marBottom w:val="0"/>
                  <w:divBdr>
                    <w:top w:val="none" w:sz="0" w:space="0" w:color="auto"/>
                    <w:left w:val="none" w:sz="0" w:space="0" w:color="auto"/>
                    <w:bottom w:val="none" w:sz="0" w:space="0" w:color="auto"/>
                    <w:right w:val="none" w:sz="0" w:space="0" w:color="auto"/>
                  </w:divBdr>
                  <w:divsChild>
                    <w:div w:id="1689259817">
                      <w:marLeft w:val="0"/>
                      <w:marRight w:val="0"/>
                      <w:marTop w:val="0"/>
                      <w:marBottom w:val="600"/>
                      <w:divBdr>
                        <w:top w:val="none" w:sz="0" w:space="0" w:color="auto"/>
                        <w:left w:val="none" w:sz="0" w:space="0" w:color="auto"/>
                        <w:bottom w:val="none" w:sz="0" w:space="0" w:color="auto"/>
                        <w:right w:val="none" w:sz="0" w:space="0" w:color="auto"/>
                      </w:divBdr>
                      <w:divsChild>
                        <w:div w:id="369453523">
                          <w:marLeft w:val="0"/>
                          <w:marRight w:val="0"/>
                          <w:marTop w:val="0"/>
                          <w:marBottom w:val="0"/>
                          <w:divBdr>
                            <w:top w:val="none" w:sz="0" w:space="0" w:color="auto"/>
                            <w:left w:val="none" w:sz="0" w:space="0" w:color="auto"/>
                            <w:bottom w:val="none" w:sz="0" w:space="0" w:color="auto"/>
                            <w:right w:val="none" w:sz="0" w:space="0" w:color="auto"/>
                          </w:divBdr>
                          <w:divsChild>
                            <w:div w:id="2132940034">
                              <w:marLeft w:val="0"/>
                              <w:marRight w:val="0"/>
                              <w:marTop w:val="0"/>
                              <w:marBottom w:val="225"/>
                              <w:divBdr>
                                <w:top w:val="none" w:sz="0" w:space="0" w:color="auto"/>
                                <w:left w:val="none" w:sz="0" w:space="0" w:color="auto"/>
                                <w:bottom w:val="none" w:sz="0" w:space="0" w:color="auto"/>
                                <w:right w:val="none" w:sz="0" w:space="0" w:color="auto"/>
                              </w:divBdr>
                            </w:div>
                            <w:div w:id="115024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3835130">
                  <w:marLeft w:val="0"/>
                  <w:marRight w:val="0"/>
                  <w:marTop w:val="0"/>
                  <w:marBottom w:val="0"/>
                  <w:divBdr>
                    <w:top w:val="none" w:sz="0" w:space="0" w:color="auto"/>
                    <w:left w:val="none" w:sz="0" w:space="0" w:color="auto"/>
                    <w:bottom w:val="none" w:sz="0" w:space="0" w:color="auto"/>
                    <w:right w:val="none" w:sz="0" w:space="0" w:color="auto"/>
                  </w:divBdr>
                  <w:divsChild>
                    <w:div w:id="1882283067">
                      <w:marLeft w:val="0"/>
                      <w:marRight w:val="0"/>
                      <w:marTop w:val="0"/>
                      <w:marBottom w:val="0"/>
                      <w:divBdr>
                        <w:top w:val="none" w:sz="0" w:space="0" w:color="auto"/>
                        <w:left w:val="none" w:sz="0" w:space="0" w:color="auto"/>
                        <w:bottom w:val="none" w:sz="0" w:space="0" w:color="auto"/>
                        <w:right w:val="none" w:sz="0" w:space="0" w:color="auto"/>
                      </w:divBdr>
                      <w:divsChild>
                        <w:div w:id="388039663">
                          <w:marLeft w:val="0"/>
                          <w:marRight w:val="0"/>
                          <w:marTop w:val="0"/>
                          <w:marBottom w:val="0"/>
                          <w:divBdr>
                            <w:top w:val="none" w:sz="0" w:space="0" w:color="auto"/>
                            <w:left w:val="none" w:sz="0" w:space="0" w:color="auto"/>
                            <w:bottom w:val="single" w:sz="6" w:space="0" w:color="EAEAEA"/>
                            <w:right w:val="none" w:sz="0" w:space="0" w:color="auto"/>
                          </w:divBdr>
                          <w:divsChild>
                            <w:div w:id="568733333">
                              <w:marLeft w:val="0"/>
                              <w:marRight w:val="0"/>
                              <w:marTop w:val="0"/>
                              <w:marBottom w:val="0"/>
                              <w:divBdr>
                                <w:top w:val="none" w:sz="0" w:space="0" w:color="auto"/>
                                <w:left w:val="none" w:sz="0" w:space="0" w:color="auto"/>
                                <w:bottom w:val="none" w:sz="0" w:space="0" w:color="auto"/>
                                <w:right w:val="none" w:sz="0" w:space="0" w:color="auto"/>
                              </w:divBdr>
                              <w:divsChild>
                                <w:div w:id="75420642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McSharry Admin</dc:creator>
  <cp:keywords/>
  <dc:description/>
  <cp:lastModifiedBy>Carmel Donelon</cp:lastModifiedBy>
  <cp:revision>2</cp:revision>
  <dcterms:created xsi:type="dcterms:W3CDTF">2020-10-18T18:45:00Z</dcterms:created>
  <dcterms:modified xsi:type="dcterms:W3CDTF">2020-10-18T18:45:00Z</dcterms:modified>
</cp:coreProperties>
</file>